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1F" w:rsidRPr="00404A6D" w:rsidRDefault="00A46E1F" w:rsidP="00A46E1F">
      <w:pPr>
        <w:autoSpaceDE w:val="0"/>
        <w:autoSpaceDN w:val="0"/>
        <w:adjustRightInd w:val="0"/>
        <w:jc w:val="right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404A6D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Załącznik nr 1 do SIWZ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Sygnatura akt: IKM.271.1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7</w:t>
      </w: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.201</w:t>
      </w:r>
      <w:r w:rsidRPr="00404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.AGM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FORMULARZ OFERTOWY WYKONAWCY</w:t>
      </w: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W TRYBIE PRZETARGU NIEOGRANICZONEGO</w:t>
      </w: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</w:t>
      </w:r>
      <w:r w:rsidRPr="001C63C9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dzielenie kredytu długoterminowego na spłatę wcześniej zaciągniętych kredytów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Dane dotyczące Wykonawcy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Nazwa </w:t>
      </w: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......................................................................................................................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Siedziba </w:t>
      </w: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......................................................................................................................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Nr telefonu/faks .....................................................................................................................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NIP </w:t>
      </w: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......................................................................................................................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REGON </w:t>
      </w: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</w: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ab/>
        <w:t>......................................................................................................................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1. </w:t>
      </w: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Oferujemy udzielenie Gminie KOŁACZYCE kredytu długoterminowego w kwocie 1 </w:t>
      </w:r>
      <w:r w:rsidR="007D34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926</w:t>
      </w: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 000,00 zł (słownie złotych: jeden milion </w:t>
      </w:r>
      <w:r w:rsidR="007D34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dziewięćset dwadzieścia sześć</w:t>
      </w: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tysięcy 00/100) z okresem spłaty w latach 201</w:t>
      </w:r>
      <w:r w:rsidR="007D34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</w:t>
      </w: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- 202</w:t>
      </w:r>
      <w:r w:rsidR="007D3457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6</w:t>
      </w: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, z przeznaczeniem na spłatę wcześniej zaciągniętych pożyczek i kredytów na warunkach określonych w SIWZ.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Podstawą obliczenia ceny kredytu jest: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1. Powyższa cena zawiera wszelkie koszty związane z realizacją niniejszego zamówienia, w tym: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Pr="00B52A6D" w:rsidRDefault="00A46E1F" w:rsidP="00A46E1F">
      <w:pPr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stawka WIBOR 1M  ustalana jako stawka średnia z okresu miesiąca poprzedzającego złożenie oferty tj. za 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październik </w:t>
      </w: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201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</w:t>
      </w: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 r. wynosi ..............</w:t>
      </w:r>
      <w:r w:rsidRPr="00404A6D"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pl-PL"/>
        </w:rPr>
        <w:footnoteReference w:id="2"/>
      </w: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;</w:t>
      </w:r>
    </w:p>
    <w:p w:rsidR="00A46E1F" w:rsidRPr="00B52A6D" w:rsidRDefault="00A46E1F" w:rsidP="00A46E1F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stała marża banku wynosi ............... %;</w:t>
      </w:r>
    </w:p>
    <w:p w:rsidR="00A46E1F" w:rsidRPr="00B52A6D" w:rsidRDefault="00A46E1F" w:rsidP="00A46E1F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prowizja bankowa wynosi ................%;</w:t>
      </w:r>
    </w:p>
    <w:p w:rsidR="00A46E1F" w:rsidRPr="00B52A6D" w:rsidRDefault="00A46E1F" w:rsidP="00A46E1F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oprocentowanie kredytu, które jest równe: ………..</w:t>
      </w:r>
    </w:p>
    <w:p w:rsidR="00A46E1F" w:rsidRPr="00B52A6D" w:rsidRDefault="00A46E1F" w:rsidP="00A46E1F">
      <w:pPr>
        <w:autoSpaceDE w:val="0"/>
        <w:autoSpaceDN w:val="0"/>
        <w:adjustRightInd w:val="0"/>
        <w:spacing w:after="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2. Cena kredytu w PLN na dzień składania oferty jako suma kwoty prowizji oraz odsetek naliczonych za cały okres spłaty wynosi ogółem: …………………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/słownie: ……………………………………………………………………………………</w:t>
      </w:r>
      <w:r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</w:t>
      </w: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……………/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3. Oferujemy zmienne oprocentowanie kredytu przy założeniu, że w okresach obrachunkowych (miesięcznych) obowiązuje zasada stałego oprocentowania, a oprocentowanie w okresie obrachunkowym będzie równe stawce WIBOR 1M według notowań z miesiąca poprzedzającego rozpoczęcie danego okresu obrachunkowego, powiększone o stałą marżę banku w okresie kredytowania.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4. Termin realizacji zamówienia</w:t>
      </w:r>
      <w:r w:rsidRPr="00B52A6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do dnia 31.12.202</w:t>
      </w:r>
      <w:r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6</w:t>
      </w:r>
      <w:r w:rsidRPr="00B52A6D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 xml:space="preserve"> r.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Pełnomocnik w przypadku składania oferty wspólnej: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Nazwisko, imię ....................................................................................................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Stanowisko ..........................................................................................................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Telefon ................................................... , fax .....................................................</w:t>
      </w:r>
    </w:p>
    <w:p w:rsidR="00A46E1F" w:rsidRPr="00B52A6D" w:rsidRDefault="00A46E1F" w:rsidP="00A46E1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zapoznaliśmy się ze SIWZ i akceptujemy ją bez zastrzeżeń.</w:t>
      </w:r>
    </w:p>
    <w:p w:rsidR="00A46E1F" w:rsidRPr="00B52A6D" w:rsidRDefault="00A46E1F" w:rsidP="00A46E1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uważamy się za związanych niniejszą ofertą przez okres 30 dni od upływu terminu do składania ofert.</w:t>
      </w:r>
    </w:p>
    <w:p w:rsidR="00A46E1F" w:rsidRPr="00B52A6D" w:rsidRDefault="00A46E1F" w:rsidP="00A46E1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Oświadczam, że zobowiązujemy się - w przypadku wybrania naszej oferty - do zawarcia umowy na wymienionych warunkach, w miejscu i terminie wyznaczonym przez Zamawiającego.</w:t>
      </w:r>
    </w:p>
    <w:p w:rsidR="00A46E1F" w:rsidRPr="00B52A6D" w:rsidRDefault="00A46E1F" w:rsidP="00A46E1F">
      <w:pPr>
        <w:numPr>
          <w:ilvl w:val="0"/>
          <w:numId w:val="1"/>
        </w:numPr>
        <w:tabs>
          <w:tab w:val="num" w:pos="360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lastRenderedPageBreak/>
        <w:t>Oświadczam, że firma nasza spełnia wszystkie warunki określone w specyfikacji istotnych warunków zamówienia oraz złożyliśmy wszystkie wymagane dokumenty potwierdzające spełnienie tych warunków.</w:t>
      </w: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Zamówienie zamierzamy wykonać sami.</w:t>
      </w:r>
      <w:r w:rsidRPr="00B52A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*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Zamówienie wykonamy jako konsorcjum pod przewodnictwem ……………………….*</w:t>
      </w: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Wingdings-Regular" w:hAnsi="Arial" w:cs="Arial"/>
          <w:color w:val="000000"/>
          <w:sz w:val="20"/>
          <w:szCs w:val="20"/>
          <w:lang w:eastAsia="pl-PL"/>
        </w:rPr>
      </w:pP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Wingdings-Regular" w:hAnsi="Arial" w:cs="Arial"/>
          <w:color w:val="000000"/>
          <w:sz w:val="20"/>
          <w:szCs w:val="20"/>
          <w:lang w:eastAsia="pl-PL"/>
        </w:rPr>
        <w:t>N</w:t>
      </w: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azwa firmy wiodącej: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Na potwierdzenie spełnienia wymagań do oferty załączam: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Zastrzeżenie wykonawcy: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Niżej wymienione dokumenty składające się na ofertę nie mogą być ogólnie udostępnione: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…………………………………………………………………………………………………………………………</w:t>
      </w: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Inne informacje wykonawcy: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...………………………………………………………………………………………………………………………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________________________________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(imię i nazwisko)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B52A6D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podpis uprawnionego przedstawiciela wykonawcy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pl-PL"/>
        </w:rPr>
      </w:pPr>
      <w:r w:rsidRPr="00B52A6D">
        <w:rPr>
          <w:rFonts w:ascii="Arial" w:eastAsia="Times New Roman" w:hAnsi="Arial" w:cs="Arial"/>
          <w:color w:val="000000"/>
          <w:sz w:val="16"/>
          <w:szCs w:val="16"/>
          <w:lang w:eastAsia="pl-PL"/>
        </w:rPr>
        <w:t>* skreślić, które nie dotyczy</w:t>
      </w:r>
    </w:p>
    <w:p w:rsidR="00A46E1F" w:rsidRPr="00B52A6D" w:rsidRDefault="00A46E1F" w:rsidP="00A46E1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</w:p>
    <w:p w:rsidR="00A46E1F" w:rsidRPr="00404A6D" w:rsidRDefault="00A46E1F" w:rsidP="00A46E1F">
      <w:pPr>
        <w:jc w:val="right"/>
        <w:rPr>
          <w:rFonts w:ascii="Arial" w:hAnsi="Arial" w:cs="Arial"/>
        </w:rPr>
      </w:pPr>
      <w:r>
        <w:rPr>
          <w:rFonts w:ascii="Arial" w:hAnsi="Arial" w:cs="Arial"/>
          <w:i/>
          <w:sz w:val="20"/>
          <w:szCs w:val="20"/>
        </w:rPr>
        <w:br w:type="page"/>
      </w:r>
      <w:r w:rsidRPr="00404A6D">
        <w:rPr>
          <w:rFonts w:ascii="Arial" w:hAnsi="Arial" w:cs="Arial"/>
        </w:rPr>
        <w:lastRenderedPageBreak/>
        <w:t>Załącznik nr 2 do SIWZ</w:t>
      </w:r>
    </w:p>
    <w:p w:rsidR="00A46E1F" w:rsidRPr="00404A6D" w:rsidRDefault="00A46E1F" w:rsidP="00A46E1F">
      <w:pPr>
        <w:rPr>
          <w:rFonts w:ascii="Arial" w:hAnsi="Arial" w:cs="Arial"/>
        </w:rPr>
      </w:pPr>
      <w:r w:rsidRPr="00404A6D">
        <w:rPr>
          <w:rFonts w:ascii="Arial" w:hAnsi="Arial" w:cs="Arial"/>
        </w:rPr>
        <w:t>Wykonawca: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</w:tblGrid>
      <w:tr w:rsidR="00A46E1F" w:rsidRPr="00404A6D" w:rsidTr="000929C1">
        <w:tc>
          <w:tcPr>
            <w:tcW w:w="4606" w:type="dxa"/>
          </w:tcPr>
          <w:p w:rsidR="00A46E1F" w:rsidRPr="00404A6D" w:rsidRDefault="00A46E1F" w:rsidP="000929C1">
            <w:pPr>
              <w:spacing w:after="0" w:line="240" w:lineRule="auto"/>
              <w:rPr>
                <w:rFonts w:ascii="Arial" w:hAnsi="Arial" w:cs="Arial"/>
              </w:rPr>
            </w:pPr>
          </w:p>
          <w:p w:rsidR="00A46E1F" w:rsidRPr="00404A6D" w:rsidRDefault="00A46E1F" w:rsidP="000929C1">
            <w:pPr>
              <w:spacing w:after="0" w:line="240" w:lineRule="auto"/>
              <w:rPr>
                <w:rFonts w:ascii="Arial" w:hAnsi="Arial" w:cs="Arial"/>
              </w:rPr>
            </w:pPr>
          </w:p>
          <w:p w:rsidR="00A46E1F" w:rsidRPr="00404A6D" w:rsidRDefault="00A46E1F" w:rsidP="000929C1">
            <w:pPr>
              <w:spacing w:after="0" w:line="240" w:lineRule="auto"/>
              <w:rPr>
                <w:rFonts w:ascii="Arial" w:hAnsi="Arial" w:cs="Arial"/>
              </w:rPr>
            </w:pPr>
          </w:p>
          <w:p w:rsidR="00A46E1F" w:rsidRPr="00404A6D" w:rsidRDefault="00A46E1F" w:rsidP="000929C1">
            <w:pPr>
              <w:spacing w:after="0" w:line="240" w:lineRule="auto"/>
              <w:rPr>
                <w:rFonts w:ascii="Arial" w:hAnsi="Arial" w:cs="Arial"/>
              </w:rPr>
            </w:pPr>
          </w:p>
          <w:p w:rsidR="00A46E1F" w:rsidRPr="00404A6D" w:rsidRDefault="00A46E1F" w:rsidP="000929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46E1F" w:rsidRPr="00404A6D" w:rsidRDefault="00A46E1F" w:rsidP="00A46E1F">
      <w:pPr>
        <w:rPr>
          <w:rFonts w:ascii="Arial" w:hAnsi="Arial" w:cs="Arial"/>
          <w:i/>
        </w:rPr>
      </w:pPr>
    </w:p>
    <w:p w:rsidR="00A46E1F" w:rsidRPr="00404A6D" w:rsidRDefault="00A46E1F" w:rsidP="00A46E1F">
      <w:pPr>
        <w:jc w:val="center"/>
        <w:rPr>
          <w:rFonts w:ascii="Arial" w:hAnsi="Arial" w:cs="Arial"/>
          <w:b/>
          <w:spacing w:val="120"/>
        </w:rPr>
      </w:pPr>
    </w:p>
    <w:p w:rsidR="00A46E1F" w:rsidRPr="00404A6D" w:rsidRDefault="00A46E1F" w:rsidP="00A46E1F">
      <w:pPr>
        <w:jc w:val="center"/>
        <w:rPr>
          <w:rFonts w:ascii="Arial" w:hAnsi="Arial" w:cs="Arial"/>
          <w:b/>
          <w:spacing w:val="120"/>
        </w:rPr>
      </w:pPr>
    </w:p>
    <w:p w:rsidR="00A46E1F" w:rsidRPr="00404A6D" w:rsidRDefault="00A46E1F" w:rsidP="00A46E1F">
      <w:pPr>
        <w:jc w:val="center"/>
        <w:rPr>
          <w:rFonts w:ascii="Arial" w:hAnsi="Arial" w:cs="Arial"/>
          <w:b/>
          <w:spacing w:val="120"/>
          <w:sz w:val="28"/>
          <w:szCs w:val="28"/>
        </w:rPr>
      </w:pPr>
      <w:r w:rsidRPr="00404A6D">
        <w:rPr>
          <w:rFonts w:ascii="Arial" w:hAnsi="Arial" w:cs="Arial"/>
          <w:b/>
          <w:spacing w:val="120"/>
          <w:sz w:val="28"/>
          <w:szCs w:val="28"/>
        </w:rPr>
        <w:t>OŚWIADCZENIE</w:t>
      </w:r>
    </w:p>
    <w:p w:rsidR="00A46E1F" w:rsidRPr="00404A6D" w:rsidRDefault="00A46E1F" w:rsidP="00A46E1F">
      <w:pPr>
        <w:rPr>
          <w:rFonts w:ascii="Arial" w:hAnsi="Arial" w:cs="Arial"/>
        </w:rPr>
      </w:pPr>
    </w:p>
    <w:p w:rsidR="00A46E1F" w:rsidRPr="00404A6D" w:rsidRDefault="00A46E1F" w:rsidP="00A46E1F">
      <w:pPr>
        <w:rPr>
          <w:rFonts w:ascii="Arial" w:hAnsi="Arial" w:cs="Arial"/>
        </w:rPr>
      </w:pPr>
    </w:p>
    <w:p w:rsidR="00A46E1F" w:rsidRPr="00404A6D" w:rsidRDefault="00A46E1F" w:rsidP="00A46E1F">
      <w:pPr>
        <w:jc w:val="both"/>
        <w:rPr>
          <w:rFonts w:ascii="Arial" w:hAnsi="Arial" w:cs="Arial"/>
        </w:rPr>
      </w:pPr>
      <w:r w:rsidRPr="00404A6D">
        <w:rPr>
          <w:rFonts w:ascii="Arial" w:hAnsi="Arial" w:cs="Arial"/>
        </w:rPr>
        <w:t>Oświadczamy, że brak jest podstaw na podstawie przepisów art. 24 ust. 1 i 2 ustawy Pzp do wykluczenia nas z postępowania o udzielenie zamówienia publicznego</w:t>
      </w:r>
    </w:p>
    <w:p w:rsidR="00A46E1F" w:rsidRDefault="00A46E1F" w:rsidP="00A46E1F">
      <w:pPr>
        <w:jc w:val="both"/>
        <w:rPr>
          <w:rFonts w:ascii="Arial" w:hAnsi="Arial" w:cs="Arial"/>
          <w:b/>
          <w:sz w:val="24"/>
          <w:szCs w:val="24"/>
        </w:rPr>
      </w:pPr>
    </w:p>
    <w:p w:rsidR="00A46E1F" w:rsidRDefault="00A46E1F" w:rsidP="00A46E1F">
      <w:pPr>
        <w:jc w:val="both"/>
        <w:rPr>
          <w:rFonts w:ascii="Arial" w:hAnsi="Arial" w:cs="Arial"/>
          <w:b/>
          <w:sz w:val="24"/>
          <w:szCs w:val="24"/>
        </w:rPr>
      </w:pPr>
    </w:p>
    <w:p w:rsidR="00A46E1F" w:rsidRPr="00A46E1F" w:rsidRDefault="00A46E1F" w:rsidP="00A46E1F">
      <w:pPr>
        <w:jc w:val="both"/>
        <w:rPr>
          <w:rFonts w:ascii="Arial" w:hAnsi="Arial" w:cs="Arial"/>
        </w:rPr>
      </w:pPr>
      <w:r w:rsidRPr="00A46E1F">
        <w:rPr>
          <w:rFonts w:ascii="Arial" w:hAnsi="Arial" w:cs="Arial"/>
          <w:b/>
        </w:rPr>
        <w:t xml:space="preserve">Udzielenie kredytu długoterminowego na spłatę wcześniej zaciągniętych kredytów. </w:t>
      </w:r>
    </w:p>
    <w:p w:rsidR="00A46E1F" w:rsidRPr="00404A6D" w:rsidRDefault="00A46E1F" w:rsidP="00A46E1F">
      <w:pPr>
        <w:jc w:val="both"/>
        <w:rPr>
          <w:rFonts w:ascii="Arial" w:hAnsi="Arial" w:cs="Arial"/>
        </w:rPr>
      </w:pPr>
    </w:p>
    <w:p w:rsidR="00A46E1F" w:rsidRPr="00404A6D" w:rsidRDefault="00A46E1F" w:rsidP="00A46E1F">
      <w:pPr>
        <w:jc w:val="both"/>
        <w:rPr>
          <w:rFonts w:ascii="Arial" w:hAnsi="Arial" w:cs="Arial"/>
        </w:rPr>
      </w:pPr>
    </w:p>
    <w:p w:rsidR="00A46E1F" w:rsidRPr="00404A6D" w:rsidRDefault="00A46E1F" w:rsidP="00A46E1F">
      <w:pPr>
        <w:jc w:val="both"/>
        <w:rPr>
          <w:rFonts w:ascii="Arial" w:hAnsi="Arial" w:cs="Arial"/>
        </w:rPr>
      </w:pPr>
    </w:p>
    <w:p w:rsidR="00A46E1F" w:rsidRPr="00404A6D" w:rsidRDefault="00A46E1F" w:rsidP="00A46E1F">
      <w:pPr>
        <w:spacing w:after="0" w:line="240" w:lineRule="auto"/>
        <w:jc w:val="both"/>
        <w:rPr>
          <w:rFonts w:ascii="Arial" w:hAnsi="Arial" w:cs="Arial"/>
        </w:rPr>
      </w:pPr>
      <w:r w:rsidRPr="00404A6D">
        <w:rPr>
          <w:rFonts w:ascii="Arial" w:hAnsi="Arial" w:cs="Arial"/>
        </w:rPr>
        <w:t>…………………………</w:t>
      </w:r>
      <w:r w:rsidRPr="00404A6D">
        <w:rPr>
          <w:rFonts w:ascii="Arial" w:hAnsi="Arial" w:cs="Arial"/>
        </w:rPr>
        <w:tab/>
      </w:r>
      <w:r w:rsidRPr="00404A6D">
        <w:rPr>
          <w:rFonts w:ascii="Arial" w:hAnsi="Arial" w:cs="Arial"/>
        </w:rPr>
        <w:tab/>
        <w:t>…………………………………………………………………</w:t>
      </w:r>
    </w:p>
    <w:p w:rsidR="00A46E1F" w:rsidRPr="00404A6D" w:rsidRDefault="00A46E1F" w:rsidP="00A46E1F">
      <w:pPr>
        <w:spacing w:after="0" w:line="240" w:lineRule="auto"/>
        <w:ind w:left="5245" w:hanging="5245"/>
        <w:rPr>
          <w:rFonts w:ascii="Arial" w:hAnsi="Arial" w:cs="Arial"/>
          <w:sz w:val="18"/>
          <w:szCs w:val="18"/>
        </w:rPr>
      </w:pPr>
      <w:r w:rsidRPr="00404A6D">
        <w:rPr>
          <w:rFonts w:ascii="Arial" w:hAnsi="Arial" w:cs="Arial"/>
          <w:sz w:val="18"/>
          <w:szCs w:val="18"/>
        </w:rPr>
        <w:t>(miejscowość, data)</w:t>
      </w:r>
      <w:r w:rsidRPr="00404A6D">
        <w:rPr>
          <w:rFonts w:ascii="Arial" w:hAnsi="Arial" w:cs="Arial"/>
          <w:sz w:val="18"/>
          <w:szCs w:val="18"/>
        </w:rPr>
        <w:tab/>
        <w:t>(podpis osoby działającej w imieniu Wykonawcy)</w:t>
      </w:r>
    </w:p>
    <w:p w:rsidR="00A46E1F" w:rsidRPr="00404A6D" w:rsidRDefault="00A46E1F" w:rsidP="00A46E1F">
      <w:pPr>
        <w:jc w:val="both"/>
        <w:rPr>
          <w:rFonts w:ascii="Arial" w:hAnsi="Arial" w:cs="Arial"/>
        </w:rPr>
      </w:pPr>
    </w:p>
    <w:p w:rsidR="00A46E1F" w:rsidRPr="00404A6D" w:rsidRDefault="00A46E1F" w:rsidP="00A46E1F">
      <w:pPr>
        <w:jc w:val="right"/>
        <w:rPr>
          <w:rFonts w:ascii="Arial" w:hAnsi="Arial" w:cs="Arial"/>
        </w:rPr>
      </w:pPr>
      <w:r>
        <w:rPr>
          <w:rFonts w:ascii="Arial" w:hAnsi="Arial" w:cs="Arial"/>
          <w:i/>
        </w:rPr>
        <w:br w:type="page"/>
      </w:r>
      <w:r w:rsidRPr="00404A6D">
        <w:rPr>
          <w:rFonts w:ascii="Arial" w:hAnsi="Arial" w:cs="Arial"/>
        </w:rPr>
        <w:lastRenderedPageBreak/>
        <w:t>Załącznik nr 3 do SIWZ</w:t>
      </w:r>
    </w:p>
    <w:p w:rsidR="00A46E1F" w:rsidRPr="00404A6D" w:rsidRDefault="00A46E1F" w:rsidP="00A46E1F">
      <w:pPr>
        <w:rPr>
          <w:rFonts w:ascii="Arial" w:hAnsi="Arial" w:cs="Arial"/>
        </w:rPr>
      </w:pPr>
    </w:p>
    <w:p w:rsidR="00A46E1F" w:rsidRPr="00404A6D" w:rsidRDefault="00A46E1F" w:rsidP="00A46E1F">
      <w:pPr>
        <w:rPr>
          <w:rFonts w:ascii="Arial" w:hAnsi="Arial" w:cs="Arial"/>
        </w:rPr>
      </w:pPr>
      <w:r w:rsidRPr="00404A6D">
        <w:rPr>
          <w:rFonts w:ascii="Arial" w:hAnsi="Arial" w:cs="Arial"/>
        </w:rPr>
        <w:t>Wykonawca: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06"/>
      </w:tblGrid>
      <w:tr w:rsidR="00A46E1F" w:rsidRPr="00404A6D" w:rsidTr="000929C1">
        <w:tc>
          <w:tcPr>
            <w:tcW w:w="4606" w:type="dxa"/>
          </w:tcPr>
          <w:p w:rsidR="00A46E1F" w:rsidRPr="00404A6D" w:rsidRDefault="00A46E1F" w:rsidP="000929C1">
            <w:pPr>
              <w:spacing w:after="0" w:line="240" w:lineRule="auto"/>
              <w:rPr>
                <w:rFonts w:ascii="Arial" w:hAnsi="Arial" w:cs="Arial"/>
              </w:rPr>
            </w:pPr>
          </w:p>
          <w:p w:rsidR="00A46E1F" w:rsidRPr="00404A6D" w:rsidRDefault="00A46E1F" w:rsidP="000929C1">
            <w:pPr>
              <w:spacing w:after="0" w:line="240" w:lineRule="auto"/>
              <w:rPr>
                <w:rFonts w:ascii="Arial" w:hAnsi="Arial" w:cs="Arial"/>
              </w:rPr>
            </w:pPr>
          </w:p>
          <w:p w:rsidR="00A46E1F" w:rsidRPr="00404A6D" w:rsidRDefault="00A46E1F" w:rsidP="000929C1">
            <w:pPr>
              <w:spacing w:after="0" w:line="240" w:lineRule="auto"/>
              <w:rPr>
                <w:rFonts w:ascii="Arial" w:hAnsi="Arial" w:cs="Arial"/>
              </w:rPr>
            </w:pPr>
          </w:p>
          <w:p w:rsidR="00A46E1F" w:rsidRPr="00404A6D" w:rsidRDefault="00A46E1F" w:rsidP="000929C1">
            <w:pPr>
              <w:spacing w:after="0" w:line="240" w:lineRule="auto"/>
              <w:rPr>
                <w:rFonts w:ascii="Arial" w:hAnsi="Arial" w:cs="Arial"/>
              </w:rPr>
            </w:pPr>
          </w:p>
          <w:p w:rsidR="00A46E1F" w:rsidRPr="00404A6D" w:rsidRDefault="00A46E1F" w:rsidP="000929C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A46E1F" w:rsidRPr="00404A6D" w:rsidRDefault="00A46E1F" w:rsidP="00A46E1F">
      <w:pPr>
        <w:rPr>
          <w:rFonts w:ascii="Arial" w:hAnsi="Arial" w:cs="Arial"/>
          <w:i/>
        </w:rPr>
      </w:pPr>
    </w:p>
    <w:p w:rsidR="00A46E1F" w:rsidRPr="00404A6D" w:rsidRDefault="00A46E1F" w:rsidP="00A46E1F">
      <w:pPr>
        <w:jc w:val="center"/>
        <w:rPr>
          <w:rFonts w:ascii="Arial" w:hAnsi="Arial" w:cs="Arial"/>
          <w:b/>
          <w:spacing w:val="120"/>
        </w:rPr>
      </w:pPr>
    </w:p>
    <w:p w:rsidR="00A46E1F" w:rsidRPr="00404A6D" w:rsidRDefault="00A46E1F" w:rsidP="00A46E1F">
      <w:pPr>
        <w:jc w:val="center"/>
        <w:rPr>
          <w:rFonts w:ascii="Arial" w:hAnsi="Arial" w:cs="Arial"/>
          <w:b/>
          <w:spacing w:val="120"/>
          <w:sz w:val="28"/>
          <w:szCs w:val="28"/>
        </w:rPr>
      </w:pPr>
      <w:r w:rsidRPr="00404A6D">
        <w:rPr>
          <w:rFonts w:ascii="Arial" w:hAnsi="Arial" w:cs="Arial"/>
          <w:b/>
          <w:spacing w:val="120"/>
          <w:sz w:val="28"/>
          <w:szCs w:val="28"/>
        </w:rPr>
        <w:t>OŚWIADCZENIE</w:t>
      </w:r>
    </w:p>
    <w:p w:rsidR="00A46E1F" w:rsidRPr="00404A6D" w:rsidRDefault="00A46E1F" w:rsidP="00A46E1F">
      <w:pPr>
        <w:rPr>
          <w:rFonts w:ascii="Arial" w:hAnsi="Arial" w:cs="Arial"/>
        </w:rPr>
      </w:pPr>
    </w:p>
    <w:p w:rsidR="00A46E1F" w:rsidRPr="00404A6D" w:rsidRDefault="00A46E1F" w:rsidP="00A46E1F">
      <w:pPr>
        <w:rPr>
          <w:rFonts w:ascii="Arial" w:hAnsi="Arial" w:cs="Arial"/>
        </w:rPr>
      </w:pPr>
    </w:p>
    <w:p w:rsidR="00A46E1F" w:rsidRPr="00404A6D" w:rsidRDefault="00A46E1F" w:rsidP="00A46E1F">
      <w:pPr>
        <w:jc w:val="both"/>
        <w:rPr>
          <w:rFonts w:ascii="Arial" w:hAnsi="Arial" w:cs="Arial"/>
        </w:rPr>
      </w:pPr>
      <w:r w:rsidRPr="00404A6D">
        <w:rPr>
          <w:rFonts w:ascii="Arial" w:hAnsi="Arial" w:cs="Arial"/>
        </w:rPr>
        <w:t>Oświadczamy, że spełniamy warunki udziału w postępowaniu o udzielenie zamówienia publicznego</w:t>
      </w:r>
    </w:p>
    <w:p w:rsidR="00A46E1F" w:rsidRPr="00A46E1F" w:rsidRDefault="00A46E1F" w:rsidP="00A46E1F">
      <w:pPr>
        <w:jc w:val="both"/>
        <w:rPr>
          <w:rFonts w:ascii="Arial" w:hAnsi="Arial" w:cs="Arial"/>
        </w:rPr>
      </w:pPr>
      <w:r w:rsidRPr="00A46E1F">
        <w:rPr>
          <w:rFonts w:ascii="Arial" w:hAnsi="Arial" w:cs="Arial"/>
          <w:b/>
        </w:rPr>
        <w:t>Udzielenie kredytu długoterminowego na spłatę wcześniej zaciągniętych kredytów.</w:t>
      </w:r>
    </w:p>
    <w:p w:rsidR="00A46E1F" w:rsidRPr="00404A6D" w:rsidRDefault="00A46E1F" w:rsidP="00A46E1F">
      <w:pPr>
        <w:jc w:val="both"/>
        <w:rPr>
          <w:rFonts w:ascii="Arial" w:hAnsi="Arial" w:cs="Arial"/>
        </w:rPr>
      </w:pPr>
      <w:r w:rsidRPr="00404A6D">
        <w:rPr>
          <w:rFonts w:ascii="Arial" w:hAnsi="Arial" w:cs="Arial"/>
        </w:rPr>
        <w:t>czyli:</w:t>
      </w:r>
    </w:p>
    <w:p w:rsidR="00A46E1F" w:rsidRPr="00404A6D" w:rsidRDefault="00A46E1F" w:rsidP="00A46E1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04A6D">
        <w:rPr>
          <w:rFonts w:ascii="Arial" w:hAnsi="Arial" w:cs="Arial"/>
        </w:rPr>
        <w:t>Posiadamy uprawnienia do wykonywania określonej działalności lub czynności,</w:t>
      </w:r>
    </w:p>
    <w:p w:rsidR="00A46E1F" w:rsidRPr="00404A6D" w:rsidRDefault="00A46E1F" w:rsidP="00A46E1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04A6D">
        <w:rPr>
          <w:rFonts w:ascii="Arial" w:hAnsi="Arial" w:cs="Arial"/>
        </w:rPr>
        <w:t>Posiadamy niezbędną wiedzę i doświadczenie,</w:t>
      </w:r>
    </w:p>
    <w:p w:rsidR="00A46E1F" w:rsidRPr="00404A6D" w:rsidRDefault="00A46E1F" w:rsidP="00A46E1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04A6D">
        <w:rPr>
          <w:rFonts w:ascii="Arial" w:hAnsi="Arial" w:cs="Arial"/>
        </w:rPr>
        <w:t>Dysponujemy odpowiednim potencjałem technicznym oraz osobami zdolnymi do wykonania zamówienia,</w:t>
      </w:r>
    </w:p>
    <w:p w:rsidR="00A46E1F" w:rsidRPr="00404A6D" w:rsidRDefault="00A46E1F" w:rsidP="00A46E1F">
      <w:pPr>
        <w:pStyle w:val="Akapitzlist"/>
        <w:numPr>
          <w:ilvl w:val="0"/>
          <w:numId w:val="2"/>
        </w:numPr>
        <w:jc w:val="both"/>
        <w:rPr>
          <w:rFonts w:ascii="Arial" w:hAnsi="Arial" w:cs="Arial"/>
        </w:rPr>
      </w:pPr>
      <w:r w:rsidRPr="00404A6D">
        <w:rPr>
          <w:rFonts w:ascii="Arial" w:hAnsi="Arial" w:cs="Arial"/>
        </w:rPr>
        <w:t>Znajdujemy się w sytuacji ekonomicznej i finansowej zapewniającej wykonanie zamówienia.</w:t>
      </w:r>
    </w:p>
    <w:p w:rsidR="00A46E1F" w:rsidRPr="00404A6D" w:rsidRDefault="00A46E1F" w:rsidP="00A46E1F">
      <w:pPr>
        <w:jc w:val="both"/>
        <w:rPr>
          <w:rFonts w:ascii="Arial" w:hAnsi="Arial" w:cs="Arial"/>
        </w:rPr>
      </w:pPr>
    </w:p>
    <w:p w:rsidR="00A46E1F" w:rsidRPr="00404A6D" w:rsidRDefault="00A46E1F" w:rsidP="00A46E1F">
      <w:pPr>
        <w:jc w:val="both"/>
        <w:rPr>
          <w:rFonts w:ascii="Arial" w:hAnsi="Arial" w:cs="Arial"/>
        </w:rPr>
      </w:pPr>
    </w:p>
    <w:p w:rsidR="00A46E1F" w:rsidRPr="00404A6D" w:rsidRDefault="00A46E1F" w:rsidP="00A46E1F">
      <w:pPr>
        <w:jc w:val="both"/>
        <w:rPr>
          <w:rFonts w:ascii="Arial" w:hAnsi="Arial" w:cs="Arial"/>
        </w:rPr>
      </w:pPr>
    </w:p>
    <w:p w:rsidR="00A46E1F" w:rsidRPr="00404A6D" w:rsidRDefault="00A46E1F" w:rsidP="00A46E1F">
      <w:pPr>
        <w:jc w:val="both"/>
        <w:rPr>
          <w:rFonts w:ascii="Arial" w:hAnsi="Arial" w:cs="Arial"/>
        </w:rPr>
      </w:pPr>
    </w:p>
    <w:p w:rsidR="00A46E1F" w:rsidRPr="00404A6D" w:rsidRDefault="00A46E1F" w:rsidP="00A46E1F">
      <w:pPr>
        <w:spacing w:after="0" w:line="240" w:lineRule="auto"/>
        <w:jc w:val="both"/>
        <w:rPr>
          <w:rFonts w:ascii="Arial" w:hAnsi="Arial" w:cs="Arial"/>
        </w:rPr>
      </w:pPr>
      <w:r w:rsidRPr="00404A6D">
        <w:rPr>
          <w:rFonts w:ascii="Arial" w:hAnsi="Arial" w:cs="Arial"/>
        </w:rPr>
        <w:t>…………………………</w:t>
      </w:r>
      <w:r w:rsidRPr="00404A6D">
        <w:rPr>
          <w:rFonts w:ascii="Arial" w:hAnsi="Arial" w:cs="Arial"/>
        </w:rPr>
        <w:tab/>
      </w:r>
      <w:r w:rsidRPr="00404A6D">
        <w:rPr>
          <w:rFonts w:ascii="Arial" w:hAnsi="Arial" w:cs="Arial"/>
        </w:rPr>
        <w:tab/>
        <w:t>…………………………………………………………………</w:t>
      </w:r>
    </w:p>
    <w:p w:rsidR="00A46E1F" w:rsidRPr="00404A6D" w:rsidRDefault="00A46E1F" w:rsidP="00A46E1F">
      <w:pPr>
        <w:spacing w:after="0" w:line="240" w:lineRule="auto"/>
        <w:ind w:left="5245" w:hanging="5245"/>
        <w:rPr>
          <w:rFonts w:ascii="Arial" w:hAnsi="Arial" w:cs="Arial"/>
          <w:sz w:val="18"/>
          <w:szCs w:val="18"/>
        </w:rPr>
      </w:pPr>
      <w:r w:rsidRPr="00404A6D">
        <w:rPr>
          <w:rFonts w:ascii="Arial" w:hAnsi="Arial" w:cs="Arial"/>
          <w:sz w:val="18"/>
          <w:szCs w:val="18"/>
        </w:rPr>
        <w:t>(miejscowość, data)</w:t>
      </w:r>
      <w:r w:rsidRPr="00404A6D">
        <w:rPr>
          <w:rFonts w:ascii="Arial" w:hAnsi="Arial" w:cs="Arial"/>
          <w:sz w:val="18"/>
          <w:szCs w:val="18"/>
        </w:rPr>
        <w:tab/>
        <w:t>(podpis osoby działającej w imieniu Wykonawcy)</w:t>
      </w:r>
    </w:p>
    <w:p w:rsidR="00A46E1F" w:rsidRPr="00404A6D" w:rsidRDefault="00A46E1F" w:rsidP="00A46E1F">
      <w:pPr>
        <w:jc w:val="both"/>
        <w:rPr>
          <w:rFonts w:ascii="Arial" w:hAnsi="Arial" w:cs="Arial"/>
        </w:rPr>
      </w:pPr>
    </w:p>
    <w:p w:rsidR="00A46E1F" w:rsidRPr="00404A6D" w:rsidRDefault="00A46E1F" w:rsidP="00A46E1F">
      <w:pPr>
        <w:pStyle w:val="Akapitzlist"/>
        <w:ind w:left="0"/>
        <w:jc w:val="both"/>
        <w:rPr>
          <w:rFonts w:ascii="Arial" w:hAnsi="Arial" w:cs="Arial"/>
          <w:i/>
        </w:rPr>
      </w:pPr>
    </w:p>
    <w:p w:rsidR="000C30ED" w:rsidRDefault="007D6FB5"/>
    <w:sectPr w:rsidR="000C30ED" w:rsidSect="00EB1A28">
      <w:headerReference w:type="default" r:id="rId7"/>
      <w:foot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FB5" w:rsidRDefault="007D6FB5" w:rsidP="00A46E1F">
      <w:pPr>
        <w:spacing w:after="0" w:line="240" w:lineRule="auto"/>
      </w:pPr>
      <w:r>
        <w:separator/>
      </w:r>
    </w:p>
  </w:endnote>
  <w:endnote w:type="continuationSeparator" w:id="1">
    <w:p w:rsidR="007D6FB5" w:rsidRDefault="007D6FB5" w:rsidP="00A46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ingdings-Regular"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8B1" w:rsidRDefault="00AC0184">
    <w:pPr>
      <w:pStyle w:val="Stopka"/>
      <w:pBdr>
        <w:top w:val="single" w:sz="4" w:space="1" w:color="D9D9D9"/>
      </w:pBdr>
      <w:jc w:val="right"/>
    </w:pPr>
    <w:r>
      <w:fldChar w:fldCharType="begin"/>
    </w:r>
    <w:r w:rsidR="001A47C3">
      <w:instrText xml:space="preserve"> PAGE   \* MERGEFORMAT </w:instrText>
    </w:r>
    <w:r>
      <w:fldChar w:fldCharType="separate"/>
    </w:r>
    <w:r w:rsidR="00C31B07">
      <w:rPr>
        <w:noProof/>
      </w:rPr>
      <w:t>2</w:t>
    </w:r>
    <w:r>
      <w:fldChar w:fldCharType="end"/>
    </w:r>
    <w:r w:rsidR="001A47C3">
      <w:t xml:space="preserve"> | </w:t>
    </w:r>
    <w:r w:rsidR="001A47C3">
      <w:rPr>
        <w:color w:val="7F7F7F"/>
        <w:spacing w:val="60"/>
      </w:rPr>
      <w:t>Strona</w:t>
    </w:r>
  </w:p>
  <w:p w:rsidR="00A358B1" w:rsidRDefault="007D6FB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FB5" w:rsidRDefault="007D6FB5" w:rsidP="00A46E1F">
      <w:pPr>
        <w:spacing w:after="0" w:line="240" w:lineRule="auto"/>
      </w:pPr>
      <w:r>
        <w:separator/>
      </w:r>
    </w:p>
  </w:footnote>
  <w:footnote w:type="continuationSeparator" w:id="1">
    <w:p w:rsidR="007D6FB5" w:rsidRDefault="007D6FB5" w:rsidP="00A46E1F">
      <w:pPr>
        <w:spacing w:after="0" w:line="240" w:lineRule="auto"/>
      </w:pPr>
      <w:r>
        <w:continuationSeparator/>
      </w:r>
    </w:p>
  </w:footnote>
  <w:footnote w:id="2">
    <w:p w:rsidR="00A46E1F" w:rsidRDefault="00A46E1F" w:rsidP="00A46E1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E53EA">
        <w:rPr>
          <w:i/>
        </w:rPr>
        <w:t xml:space="preserve"> </w:t>
      </w:r>
      <w:r w:rsidRPr="00404A6D">
        <w:rPr>
          <w:rFonts w:ascii="Arial" w:hAnsi="Arial" w:cs="Arial"/>
          <w:i/>
          <w:sz w:val="16"/>
          <w:szCs w:val="16"/>
        </w:rPr>
        <w:t xml:space="preserve">Stawka WIBOR 1M wg notowań za </w:t>
      </w:r>
      <w:r w:rsidR="00C31B07">
        <w:rPr>
          <w:rFonts w:ascii="Arial" w:hAnsi="Arial" w:cs="Arial"/>
          <w:i/>
          <w:sz w:val="16"/>
          <w:szCs w:val="16"/>
        </w:rPr>
        <w:t>październik</w:t>
      </w:r>
      <w:r w:rsidRPr="00404A6D">
        <w:rPr>
          <w:rFonts w:ascii="Arial" w:hAnsi="Arial" w:cs="Arial"/>
          <w:i/>
          <w:sz w:val="16"/>
          <w:szCs w:val="16"/>
        </w:rPr>
        <w:t xml:space="preserve"> 2013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404A6D">
        <w:rPr>
          <w:rFonts w:ascii="Arial" w:hAnsi="Arial" w:cs="Arial"/>
          <w:i/>
          <w:sz w:val="16"/>
          <w:szCs w:val="16"/>
        </w:rPr>
        <w:t>r. podawana jest wyłącznie w celu wyliczenia całkowitych symulowanych kosztów obsługi kredytu. Właściwa stawka WIBOR 1M naliczona będzie wg zasad ujętych w SIWZ w dniu podpisania umowy.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8B1" w:rsidRPr="00B23064" w:rsidRDefault="001A47C3" w:rsidP="00B23064">
    <w:pPr>
      <w:pStyle w:val="Nagwek"/>
      <w:jc w:val="center"/>
      <w:rPr>
        <w:i/>
      </w:rPr>
    </w:pPr>
    <w:r>
      <w:rPr>
        <w:i/>
      </w:rPr>
      <w:t>SPECYFIKACJA ISTOTNYCH WARUNKÓW ZAMÓWIENIA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4502"/>
    <w:multiLevelType w:val="hybridMultilevel"/>
    <w:tmpl w:val="9698DFB4"/>
    <w:lvl w:ilvl="0" w:tplc="8FF89B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A0C4425"/>
    <w:multiLevelType w:val="hybridMultilevel"/>
    <w:tmpl w:val="EF90F6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6E1F"/>
    <w:rsid w:val="001A47C3"/>
    <w:rsid w:val="001B50BE"/>
    <w:rsid w:val="003226D6"/>
    <w:rsid w:val="007D3457"/>
    <w:rsid w:val="007D6FB5"/>
    <w:rsid w:val="00975D42"/>
    <w:rsid w:val="00A46E1F"/>
    <w:rsid w:val="00AC0184"/>
    <w:rsid w:val="00B16D2C"/>
    <w:rsid w:val="00BC15E0"/>
    <w:rsid w:val="00C03259"/>
    <w:rsid w:val="00C31B07"/>
    <w:rsid w:val="00C905ED"/>
    <w:rsid w:val="00D91CAF"/>
    <w:rsid w:val="00ED4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6E1F"/>
    <w:pPr>
      <w:spacing w:before="0" w:beforeAutospacing="0" w:after="200" w:afterAutospacing="0" w:line="276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6E1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46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6E1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46E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E1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46E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46E1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46E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699</Words>
  <Characters>4196</Characters>
  <Application>Microsoft Office Word</Application>
  <DocSecurity>0</DocSecurity>
  <Lines>34</Lines>
  <Paragraphs>9</Paragraphs>
  <ScaleCrop>false</ScaleCrop>
  <Company/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dcterms:created xsi:type="dcterms:W3CDTF">2013-11-13T10:45:00Z</dcterms:created>
  <dcterms:modified xsi:type="dcterms:W3CDTF">2013-11-18T11:44:00Z</dcterms:modified>
</cp:coreProperties>
</file>